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7806" w:rsidRDefault="00307806" w:rsidP="00307806">
      <w:pPr>
        <w:jc w:val="center"/>
        <w:rPr>
          <w:b/>
          <w:color w:val="auto"/>
          <w:sz w:val="24"/>
          <w:szCs w:val="24"/>
          <w:lang w:val="en-GB"/>
        </w:rPr>
      </w:pPr>
    </w:p>
    <w:p w:rsidR="00531FDE" w:rsidRDefault="00531FDE" w:rsidP="00307806">
      <w:pPr>
        <w:jc w:val="center"/>
        <w:rPr>
          <w:b/>
          <w:color w:val="auto"/>
          <w:sz w:val="24"/>
          <w:szCs w:val="24"/>
          <w:lang w:val="en-GB"/>
        </w:rPr>
      </w:pPr>
    </w:p>
    <w:p w:rsidR="00307806" w:rsidRPr="0051674C" w:rsidRDefault="00F50448" w:rsidP="00307806">
      <w:pPr>
        <w:jc w:val="center"/>
        <w:rPr>
          <w:b/>
          <w:color w:val="auto"/>
          <w:sz w:val="32"/>
          <w:szCs w:val="24"/>
        </w:rPr>
      </w:pPr>
      <w:r>
        <w:rPr>
          <w:b/>
          <w:color w:val="auto"/>
          <w:sz w:val="32"/>
          <w:szCs w:val="24"/>
        </w:rPr>
        <w:t>5</w:t>
      </w:r>
      <w:r w:rsidR="00094CCB">
        <w:rPr>
          <w:b/>
          <w:color w:val="auto"/>
          <w:sz w:val="32"/>
          <w:szCs w:val="24"/>
        </w:rPr>
        <w:t>4</w:t>
      </w:r>
      <w:r w:rsidRPr="00F50448">
        <w:rPr>
          <w:b/>
          <w:color w:val="auto"/>
          <w:sz w:val="32"/>
          <w:szCs w:val="24"/>
          <w:vertAlign w:val="superscript"/>
        </w:rPr>
        <w:t>η</w:t>
      </w:r>
      <w:r>
        <w:rPr>
          <w:b/>
          <w:color w:val="auto"/>
          <w:sz w:val="32"/>
          <w:szCs w:val="24"/>
        </w:rPr>
        <w:t xml:space="preserve"> </w:t>
      </w:r>
      <w:r w:rsidR="00307806" w:rsidRPr="0051674C">
        <w:rPr>
          <w:b/>
          <w:color w:val="auto"/>
          <w:sz w:val="32"/>
          <w:szCs w:val="24"/>
        </w:rPr>
        <w:t>Ετήσια Γενική Συνέλευση</w:t>
      </w:r>
    </w:p>
    <w:p w:rsidR="00307806" w:rsidRPr="0051674C" w:rsidRDefault="00307806" w:rsidP="00307806">
      <w:pPr>
        <w:jc w:val="center"/>
        <w:rPr>
          <w:b/>
          <w:color w:val="auto"/>
          <w:sz w:val="24"/>
          <w:szCs w:val="24"/>
        </w:rPr>
      </w:pPr>
    </w:p>
    <w:p w:rsidR="00307806" w:rsidRPr="0051674C" w:rsidRDefault="00307806" w:rsidP="00307806">
      <w:pPr>
        <w:jc w:val="center"/>
        <w:rPr>
          <w:b/>
          <w:color w:val="auto"/>
          <w:sz w:val="24"/>
          <w:szCs w:val="24"/>
        </w:rPr>
      </w:pPr>
      <w:r w:rsidRPr="0051674C">
        <w:rPr>
          <w:b/>
          <w:color w:val="auto"/>
          <w:sz w:val="24"/>
          <w:szCs w:val="24"/>
        </w:rPr>
        <w:t>Ξενοδοχείο Χίλτον, Λευκωσία</w:t>
      </w:r>
    </w:p>
    <w:p w:rsidR="00307806" w:rsidRPr="0051674C" w:rsidRDefault="00307806" w:rsidP="00307806">
      <w:pPr>
        <w:jc w:val="center"/>
        <w:rPr>
          <w:b/>
          <w:color w:val="auto"/>
          <w:sz w:val="24"/>
          <w:szCs w:val="24"/>
        </w:rPr>
      </w:pPr>
    </w:p>
    <w:p w:rsidR="00307806" w:rsidRPr="0051674C" w:rsidRDefault="00307806" w:rsidP="00307806">
      <w:pPr>
        <w:jc w:val="center"/>
        <w:rPr>
          <w:b/>
          <w:color w:val="auto"/>
          <w:sz w:val="24"/>
          <w:szCs w:val="24"/>
        </w:rPr>
      </w:pPr>
      <w:r w:rsidRPr="0051674C">
        <w:rPr>
          <w:b/>
          <w:color w:val="auto"/>
          <w:sz w:val="24"/>
          <w:szCs w:val="24"/>
        </w:rPr>
        <w:t xml:space="preserve">Τετάρτη, </w:t>
      </w:r>
      <w:r w:rsidR="00504DFE" w:rsidRPr="00504DFE">
        <w:rPr>
          <w:b/>
          <w:color w:val="auto"/>
          <w:sz w:val="24"/>
          <w:szCs w:val="24"/>
        </w:rPr>
        <w:t>1</w:t>
      </w:r>
      <w:r w:rsidR="00094CCB">
        <w:rPr>
          <w:b/>
          <w:color w:val="auto"/>
          <w:sz w:val="24"/>
          <w:szCs w:val="24"/>
        </w:rPr>
        <w:t xml:space="preserve">η </w:t>
      </w:r>
      <w:r w:rsidRPr="0051674C">
        <w:rPr>
          <w:b/>
          <w:color w:val="auto"/>
          <w:sz w:val="24"/>
          <w:szCs w:val="24"/>
        </w:rPr>
        <w:t>Ιου</w:t>
      </w:r>
      <w:r w:rsidR="00094CCB">
        <w:rPr>
          <w:b/>
          <w:color w:val="auto"/>
          <w:sz w:val="24"/>
          <w:szCs w:val="24"/>
        </w:rPr>
        <w:t>λ</w:t>
      </w:r>
      <w:r w:rsidRPr="0051674C">
        <w:rPr>
          <w:b/>
          <w:color w:val="auto"/>
          <w:sz w:val="24"/>
          <w:szCs w:val="24"/>
        </w:rPr>
        <w:t>ίου 201</w:t>
      </w:r>
      <w:r w:rsidR="00094CCB">
        <w:rPr>
          <w:b/>
          <w:color w:val="auto"/>
          <w:sz w:val="24"/>
          <w:szCs w:val="24"/>
        </w:rPr>
        <w:t>5</w:t>
      </w:r>
      <w:r w:rsidRPr="0051674C">
        <w:rPr>
          <w:b/>
          <w:color w:val="auto"/>
          <w:sz w:val="24"/>
          <w:szCs w:val="24"/>
        </w:rPr>
        <w:t xml:space="preserve"> </w:t>
      </w:r>
    </w:p>
    <w:p w:rsidR="00307806" w:rsidRDefault="00307806" w:rsidP="00307806">
      <w:pPr>
        <w:jc w:val="center"/>
        <w:rPr>
          <w:b/>
          <w:color w:val="auto"/>
          <w:sz w:val="24"/>
          <w:szCs w:val="24"/>
        </w:rPr>
      </w:pPr>
    </w:p>
    <w:p w:rsidR="00F50448" w:rsidRPr="0051674C" w:rsidRDefault="00F50448" w:rsidP="00307806">
      <w:pPr>
        <w:jc w:val="center"/>
        <w:rPr>
          <w:b/>
          <w:color w:val="auto"/>
          <w:sz w:val="24"/>
          <w:szCs w:val="24"/>
        </w:rPr>
      </w:pPr>
    </w:p>
    <w:p w:rsidR="00307806" w:rsidRPr="00F50448" w:rsidRDefault="00307806" w:rsidP="00307806">
      <w:pPr>
        <w:jc w:val="center"/>
        <w:rPr>
          <w:b/>
          <w:color w:val="auto"/>
          <w:sz w:val="28"/>
          <w:szCs w:val="24"/>
          <w:u w:val="single"/>
        </w:rPr>
      </w:pPr>
      <w:r w:rsidRPr="00F50448">
        <w:rPr>
          <w:b/>
          <w:color w:val="auto"/>
          <w:sz w:val="28"/>
          <w:szCs w:val="24"/>
          <w:u w:val="single"/>
        </w:rPr>
        <w:t>Πρόγραμμα</w:t>
      </w:r>
    </w:p>
    <w:p w:rsidR="00307806" w:rsidRPr="007736F7" w:rsidRDefault="00307806" w:rsidP="00307806">
      <w:pPr>
        <w:ind w:left="360"/>
        <w:rPr>
          <w:color w:val="000080"/>
          <w:sz w:val="24"/>
          <w:szCs w:val="24"/>
        </w:rPr>
      </w:pPr>
    </w:p>
    <w:p w:rsidR="00DB4827" w:rsidRPr="007736F7" w:rsidRDefault="00DB4827" w:rsidP="00307806">
      <w:pPr>
        <w:ind w:left="360"/>
        <w:rPr>
          <w:color w:val="000080"/>
          <w:sz w:val="24"/>
          <w:szCs w:val="24"/>
        </w:rPr>
      </w:pPr>
    </w:p>
    <w:p w:rsidR="00E86623" w:rsidRPr="00E86623" w:rsidRDefault="00094CCB" w:rsidP="00E86623">
      <w:pPr>
        <w:spacing w:line="276" w:lineRule="auto"/>
        <w:ind w:left="426"/>
        <w:jc w:val="both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5</w:t>
      </w:r>
      <w:r w:rsidR="00E86623">
        <w:rPr>
          <w:b/>
          <w:color w:val="auto"/>
          <w:sz w:val="24"/>
          <w:szCs w:val="24"/>
        </w:rPr>
        <w:t>:</w:t>
      </w:r>
      <w:r>
        <w:rPr>
          <w:b/>
          <w:color w:val="auto"/>
          <w:sz w:val="24"/>
          <w:szCs w:val="24"/>
        </w:rPr>
        <w:t>0</w:t>
      </w:r>
      <w:r w:rsidR="00E06184" w:rsidRPr="007736F7">
        <w:rPr>
          <w:b/>
          <w:color w:val="auto"/>
          <w:sz w:val="24"/>
          <w:szCs w:val="24"/>
        </w:rPr>
        <w:t>0</w:t>
      </w:r>
      <w:r w:rsidR="00E86623" w:rsidRPr="00E86623">
        <w:rPr>
          <w:b/>
          <w:color w:val="auto"/>
          <w:sz w:val="24"/>
          <w:szCs w:val="24"/>
        </w:rPr>
        <w:t xml:space="preserve">μμ – </w:t>
      </w:r>
      <w:r w:rsidR="00E86623">
        <w:rPr>
          <w:b/>
          <w:color w:val="auto"/>
          <w:sz w:val="24"/>
          <w:szCs w:val="24"/>
        </w:rPr>
        <w:t>Ετήσια</w:t>
      </w:r>
      <w:r w:rsidR="00E86623" w:rsidRPr="00E86623">
        <w:rPr>
          <w:b/>
          <w:color w:val="auto"/>
          <w:sz w:val="24"/>
          <w:szCs w:val="24"/>
        </w:rPr>
        <w:t xml:space="preserve"> Γενική Συνέλευση</w:t>
      </w:r>
    </w:p>
    <w:p w:rsidR="00504DFE" w:rsidRDefault="00504DFE" w:rsidP="00504DFE">
      <w:pPr>
        <w:pStyle w:val="ListParagraph"/>
        <w:spacing w:line="276" w:lineRule="auto"/>
        <w:ind w:left="1080" w:firstLine="360"/>
        <w:jc w:val="both"/>
        <w:rPr>
          <w:b/>
          <w:i/>
          <w:color w:val="auto"/>
          <w:sz w:val="24"/>
          <w:szCs w:val="24"/>
        </w:rPr>
      </w:pPr>
    </w:p>
    <w:p w:rsidR="00307806" w:rsidRPr="00504DFE" w:rsidRDefault="00307806" w:rsidP="00504DFE">
      <w:pPr>
        <w:pStyle w:val="ListParagraph"/>
        <w:spacing w:line="276" w:lineRule="auto"/>
        <w:ind w:left="1080" w:firstLine="360"/>
        <w:jc w:val="both"/>
        <w:rPr>
          <w:b/>
          <w:i/>
          <w:color w:val="auto"/>
          <w:sz w:val="24"/>
          <w:szCs w:val="24"/>
        </w:rPr>
      </w:pPr>
      <w:r w:rsidRPr="00504DFE">
        <w:rPr>
          <w:b/>
          <w:i/>
          <w:color w:val="auto"/>
          <w:sz w:val="24"/>
          <w:szCs w:val="24"/>
        </w:rPr>
        <w:t xml:space="preserve">Καταστατικό μέρος </w:t>
      </w:r>
    </w:p>
    <w:p w:rsidR="00307806" w:rsidRPr="0051674C" w:rsidRDefault="00307806" w:rsidP="00161310">
      <w:pPr>
        <w:numPr>
          <w:ilvl w:val="1"/>
          <w:numId w:val="1"/>
        </w:numPr>
        <w:tabs>
          <w:tab w:val="clear" w:pos="1440"/>
          <w:tab w:val="num" w:pos="1418"/>
        </w:tabs>
        <w:spacing w:line="276" w:lineRule="auto"/>
        <w:ind w:hanging="447"/>
        <w:jc w:val="both"/>
        <w:rPr>
          <w:color w:val="auto"/>
          <w:sz w:val="24"/>
          <w:szCs w:val="24"/>
        </w:rPr>
      </w:pPr>
      <w:r w:rsidRPr="0051674C">
        <w:rPr>
          <w:color w:val="auto"/>
          <w:sz w:val="24"/>
          <w:szCs w:val="24"/>
        </w:rPr>
        <w:t>Εξέταση των οικονομικών καταστάσεων και των εκθέσεων του Διοικητικού Συμβουλίου και του Ανεξάρτητου Ελεγκτή για το έτος 201</w:t>
      </w:r>
      <w:r w:rsidR="00094CCB">
        <w:rPr>
          <w:color w:val="auto"/>
          <w:sz w:val="24"/>
          <w:szCs w:val="24"/>
        </w:rPr>
        <w:t>4</w:t>
      </w:r>
      <w:r w:rsidRPr="0051674C">
        <w:rPr>
          <w:color w:val="auto"/>
          <w:sz w:val="24"/>
          <w:szCs w:val="24"/>
        </w:rPr>
        <w:t>.</w:t>
      </w:r>
    </w:p>
    <w:p w:rsidR="00307806" w:rsidRPr="0051674C" w:rsidRDefault="00307806" w:rsidP="00161310">
      <w:pPr>
        <w:numPr>
          <w:ilvl w:val="1"/>
          <w:numId w:val="1"/>
        </w:numPr>
        <w:tabs>
          <w:tab w:val="clear" w:pos="1440"/>
          <w:tab w:val="num" w:pos="1418"/>
        </w:tabs>
        <w:spacing w:line="276" w:lineRule="auto"/>
        <w:ind w:hanging="447"/>
        <w:jc w:val="both"/>
        <w:rPr>
          <w:color w:val="auto"/>
          <w:sz w:val="24"/>
          <w:szCs w:val="24"/>
        </w:rPr>
      </w:pPr>
      <w:r w:rsidRPr="0051674C">
        <w:rPr>
          <w:color w:val="auto"/>
          <w:sz w:val="24"/>
          <w:szCs w:val="24"/>
        </w:rPr>
        <w:t>Εκλογή μελών του Διοικητικού Συμβουλίου στη θέση εκείνων που αποχωρούν.</w:t>
      </w:r>
    </w:p>
    <w:p w:rsidR="00307806" w:rsidRDefault="00307806" w:rsidP="00161310">
      <w:pPr>
        <w:numPr>
          <w:ilvl w:val="1"/>
          <w:numId w:val="1"/>
        </w:numPr>
        <w:tabs>
          <w:tab w:val="clear" w:pos="1440"/>
          <w:tab w:val="num" w:pos="1418"/>
        </w:tabs>
        <w:spacing w:line="276" w:lineRule="auto"/>
        <w:ind w:hanging="447"/>
        <w:jc w:val="both"/>
        <w:rPr>
          <w:color w:val="auto"/>
          <w:sz w:val="24"/>
          <w:szCs w:val="24"/>
        </w:rPr>
      </w:pPr>
      <w:r w:rsidRPr="0051674C">
        <w:rPr>
          <w:color w:val="auto"/>
          <w:sz w:val="24"/>
          <w:szCs w:val="24"/>
        </w:rPr>
        <w:t>Επαναδιορισμό</w:t>
      </w:r>
      <w:r w:rsidR="00E952E7">
        <w:rPr>
          <w:color w:val="auto"/>
          <w:sz w:val="24"/>
          <w:szCs w:val="24"/>
        </w:rPr>
        <w:t>ς</w:t>
      </w:r>
      <w:r w:rsidRPr="0051674C">
        <w:rPr>
          <w:color w:val="auto"/>
          <w:sz w:val="24"/>
          <w:szCs w:val="24"/>
        </w:rPr>
        <w:t xml:space="preserve"> του Ανεξάρτητου Ελεγκτή και εξουσιοδότηση του Διοικητικού Συμβουλίου για τον καθορισμό της αμοιβής του.</w:t>
      </w:r>
    </w:p>
    <w:p w:rsidR="00504DFE" w:rsidRDefault="00504DFE" w:rsidP="00504DFE">
      <w:pPr>
        <w:spacing w:line="276" w:lineRule="auto"/>
        <w:jc w:val="both"/>
        <w:rPr>
          <w:color w:val="auto"/>
          <w:sz w:val="24"/>
          <w:szCs w:val="24"/>
        </w:rPr>
      </w:pPr>
    </w:p>
    <w:p w:rsidR="00307806" w:rsidRPr="0051674C" w:rsidRDefault="00307806" w:rsidP="00161310">
      <w:pPr>
        <w:spacing w:line="276" w:lineRule="auto"/>
        <w:jc w:val="both"/>
        <w:rPr>
          <w:b/>
          <w:i/>
          <w:color w:val="auto"/>
          <w:sz w:val="24"/>
          <w:szCs w:val="24"/>
        </w:rPr>
      </w:pPr>
      <w:r w:rsidRPr="0051674C">
        <w:rPr>
          <w:color w:val="auto"/>
          <w:sz w:val="24"/>
          <w:szCs w:val="24"/>
        </w:rPr>
        <w:t xml:space="preserve">      </w:t>
      </w:r>
      <w:r w:rsidR="00094CCB">
        <w:rPr>
          <w:b/>
          <w:i/>
          <w:color w:val="auto"/>
          <w:sz w:val="24"/>
          <w:szCs w:val="24"/>
        </w:rPr>
        <w:t>6</w:t>
      </w:r>
      <w:r w:rsidRPr="0051674C">
        <w:rPr>
          <w:b/>
          <w:i/>
          <w:color w:val="auto"/>
          <w:sz w:val="24"/>
          <w:szCs w:val="24"/>
        </w:rPr>
        <w:t>:</w:t>
      </w:r>
      <w:r w:rsidR="007736F7" w:rsidRPr="007736F7">
        <w:rPr>
          <w:b/>
          <w:i/>
          <w:color w:val="auto"/>
          <w:sz w:val="24"/>
          <w:szCs w:val="24"/>
        </w:rPr>
        <w:t>0</w:t>
      </w:r>
      <w:r w:rsidR="00094CCB">
        <w:rPr>
          <w:b/>
          <w:i/>
          <w:color w:val="auto"/>
          <w:sz w:val="24"/>
          <w:szCs w:val="24"/>
        </w:rPr>
        <w:t>0</w:t>
      </w:r>
      <w:r w:rsidRPr="0051674C">
        <w:rPr>
          <w:b/>
          <w:i/>
          <w:color w:val="auto"/>
          <w:sz w:val="24"/>
          <w:szCs w:val="24"/>
        </w:rPr>
        <w:t xml:space="preserve">μμ – Διάλειμμα  </w:t>
      </w:r>
    </w:p>
    <w:p w:rsidR="00307806" w:rsidRPr="0051674C" w:rsidRDefault="00307806" w:rsidP="00161310">
      <w:pPr>
        <w:spacing w:line="276" w:lineRule="auto"/>
        <w:jc w:val="both"/>
        <w:rPr>
          <w:color w:val="auto"/>
          <w:sz w:val="24"/>
          <w:szCs w:val="24"/>
        </w:rPr>
      </w:pPr>
    </w:p>
    <w:p w:rsidR="00307806" w:rsidRPr="0051674C" w:rsidRDefault="00307806" w:rsidP="00161310">
      <w:pPr>
        <w:spacing w:line="276" w:lineRule="auto"/>
        <w:jc w:val="both"/>
        <w:rPr>
          <w:b/>
          <w:i/>
          <w:color w:val="auto"/>
          <w:sz w:val="24"/>
          <w:szCs w:val="24"/>
        </w:rPr>
      </w:pPr>
      <w:r w:rsidRPr="00094CCB">
        <w:rPr>
          <w:b/>
          <w:color w:val="auto"/>
          <w:sz w:val="24"/>
          <w:szCs w:val="24"/>
        </w:rPr>
        <w:t xml:space="preserve">      </w:t>
      </w:r>
      <w:r w:rsidR="00094CCB" w:rsidRPr="00094CCB">
        <w:rPr>
          <w:b/>
          <w:color w:val="auto"/>
          <w:sz w:val="24"/>
          <w:szCs w:val="24"/>
        </w:rPr>
        <w:t>6</w:t>
      </w:r>
      <w:r w:rsidR="00CA33E8">
        <w:rPr>
          <w:b/>
          <w:i/>
          <w:color w:val="auto"/>
          <w:sz w:val="24"/>
          <w:szCs w:val="24"/>
        </w:rPr>
        <w:t>:3</w:t>
      </w:r>
      <w:bookmarkStart w:id="0" w:name="_GoBack"/>
      <w:bookmarkEnd w:id="0"/>
      <w:r w:rsidRPr="00094CCB">
        <w:rPr>
          <w:b/>
          <w:i/>
          <w:color w:val="auto"/>
          <w:sz w:val="24"/>
          <w:szCs w:val="24"/>
        </w:rPr>
        <w:t>0μμ</w:t>
      </w:r>
      <w:r w:rsidRPr="0051674C">
        <w:rPr>
          <w:b/>
          <w:i/>
          <w:color w:val="auto"/>
          <w:sz w:val="24"/>
          <w:szCs w:val="24"/>
        </w:rPr>
        <w:t xml:space="preserve"> –</w:t>
      </w:r>
      <w:r w:rsidRPr="0051674C">
        <w:rPr>
          <w:i/>
          <w:color w:val="auto"/>
          <w:sz w:val="24"/>
          <w:szCs w:val="24"/>
        </w:rPr>
        <w:t xml:space="preserve"> </w:t>
      </w:r>
      <w:r w:rsidRPr="0051674C">
        <w:rPr>
          <w:b/>
          <w:i/>
          <w:color w:val="auto"/>
          <w:sz w:val="24"/>
          <w:szCs w:val="24"/>
        </w:rPr>
        <w:t>Τελετουργικό μέρος</w:t>
      </w:r>
    </w:p>
    <w:p w:rsidR="00504DFE" w:rsidRDefault="00504DFE" w:rsidP="00161310">
      <w:pPr>
        <w:numPr>
          <w:ilvl w:val="1"/>
          <w:numId w:val="2"/>
        </w:numPr>
        <w:spacing w:line="276" w:lineRule="auto"/>
        <w:ind w:hanging="507"/>
        <w:jc w:val="both"/>
        <w:rPr>
          <w:color w:val="auto"/>
          <w:sz w:val="24"/>
          <w:szCs w:val="24"/>
        </w:rPr>
      </w:pPr>
      <w:r w:rsidRPr="0051674C">
        <w:rPr>
          <w:color w:val="auto"/>
          <w:sz w:val="24"/>
          <w:szCs w:val="24"/>
        </w:rPr>
        <w:t xml:space="preserve">Χαιρετισμός Προέδρου </w:t>
      </w:r>
      <w:r>
        <w:rPr>
          <w:color w:val="auto"/>
          <w:sz w:val="24"/>
          <w:szCs w:val="24"/>
        </w:rPr>
        <w:t>της Δημοκρατίας</w:t>
      </w:r>
      <w:r w:rsidR="00E17103" w:rsidRPr="00E17103">
        <w:rPr>
          <w:color w:val="auto"/>
          <w:sz w:val="24"/>
          <w:szCs w:val="24"/>
        </w:rPr>
        <w:t>,</w:t>
      </w:r>
      <w:r>
        <w:rPr>
          <w:color w:val="auto"/>
          <w:sz w:val="24"/>
          <w:szCs w:val="24"/>
        </w:rPr>
        <w:t xml:space="preserve"> κ Νίκου Αναστασιάδη</w:t>
      </w:r>
    </w:p>
    <w:p w:rsidR="00E86623" w:rsidRPr="006F1091" w:rsidRDefault="00E86623" w:rsidP="00161310">
      <w:pPr>
        <w:numPr>
          <w:ilvl w:val="1"/>
          <w:numId w:val="2"/>
        </w:numPr>
        <w:spacing w:line="276" w:lineRule="auto"/>
        <w:ind w:hanging="507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Χαιρετισμός από την ΑΜ Αρχιεπίσκοπο Κύπρου κκ Χρυσόστομο Β΄</w:t>
      </w:r>
    </w:p>
    <w:p w:rsidR="00307806" w:rsidRPr="0051674C" w:rsidRDefault="00307806" w:rsidP="00161310">
      <w:pPr>
        <w:numPr>
          <w:ilvl w:val="1"/>
          <w:numId w:val="2"/>
        </w:numPr>
        <w:spacing w:line="276" w:lineRule="auto"/>
        <w:ind w:hanging="507"/>
        <w:jc w:val="both"/>
        <w:rPr>
          <w:color w:val="auto"/>
          <w:sz w:val="24"/>
          <w:szCs w:val="24"/>
        </w:rPr>
      </w:pPr>
      <w:r w:rsidRPr="0051674C">
        <w:rPr>
          <w:color w:val="auto"/>
          <w:sz w:val="24"/>
          <w:szCs w:val="24"/>
        </w:rPr>
        <w:t>Χαιρετισμός Προέδρου της Βουλής των Αντιπροσώπων, κ Γιαννάκη Ομήρου.</w:t>
      </w:r>
    </w:p>
    <w:p w:rsidR="00307806" w:rsidRPr="00E86623" w:rsidRDefault="00307806" w:rsidP="002C6B24">
      <w:pPr>
        <w:numPr>
          <w:ilvl w:val="1"/>
          <w:numId w:val="2"/>
        </w:numPr>
        <w:spacing w:line="276" w:lineRule="auto"/>
        <w:ind w:hanging="507"/>
        <w:jc w:val="both"/>
        <w:rPr>
          <w:color w:val="auto"/>
          <w:sz w:val="24"/>
          <w:szCs w:val="24"/>
        </w:rPr>
      </w:pPr>
      <w:r w:rsidRPr="00E86623">
        <w:rPr>
          <w:color w:val="auto"/>
          <w:sz w:val="24"/>
          <w:szCs w:val="24"/>
        </w:rPr>
        <w:t xml:space="preserve">Ομιλία Προέδρου του ΣΕΛΚ κ </w:t>
      </w:r>
      <w:r w:rsidR="00E86623">
        <w:rPr>
          <w:color w:val="auto"/>
          <w:sz w:val="24"/>
          <w:szCs w:val="24"/>
        </w:rPr>
        <w:t>Ιωάννη Χαριλάου</w:t>
      </w:r>
      <w:r w:rsidRPr="00E86623">
        <w:rPr>
          <w:color w:val="auto"/>
          <w:sz w:val="24"/>
          <w:szCs w:val="24"/>
        </w:rPr>
        <w:t>.</w:t>
      </w:r>
    </w:p>
    <w:p w:rsidR="00307806" w:rsidRPr="0051674C" w:rsidRDefault="00307806" w:rsidP="00161310">
      <w:pPr>
        <w:spacing w:line="276" w:lineRule="auto"/>
        <w:ind w:left="1418"/>
        <w:jc w:val="both"/>
        <w:rPr>
          <w:b/>
          <w:i/>
          <w:color w:val="auto"/>
          <w:sz w:val="24"/>
          <w:szCs w:val="24"/>
        </w:rPr>
      </w:pPr>
    </w:p>
    <w:p w:rsidR="00307806" w:rsidRPr="0051674C" w:rsidRDefault="00307806" w:rsidP="00161310">
      <w:pPr>
        <w:spacing w:line="276" w:lineRule="auto"/>
        <w:ind w:left="1418" w:hanging="1418"/>
        <w:jc w:val="both"/>
        <w:rPr>
          <w:b/>
          <w:i/>
          <w:color w:val="auto"/>
          <w:sz w:val="24"/>
          <w:szCs w:val="24"/>
        </w:rPr>
      </w:pPr>
      <w:r w:rsidRPr="0051674C">
        <w:rPr>
          <w:b/>
          <w:i/>
          <w:color w:val="auto"/>
          <w:sz w:val="24"/>
          <w:szCs w:val="24"/>
        </w:rPr>
        <w:t xml:space="preserve">        </w:t>
      </w:r>
      <w:r w:rsidR="00094CCB">
        <w:rPr>
          <w:b/>
          <w:i/>
          <w:color w:val="auto"/>
          <w:sz w:val="24"/>
          <w:szCs w:val="24"/>
        </w:rPr>
        <w:t>7</w:t>
      </w:r>
      <w:r w:rsidR="00504DFE">
        <w:rPr>
          <w:b/>
          <w:i/>
          <w:color w:val="auto"/>
          <w:sz w:val="24"/>
          <w:szCs w:val="24"/>
        </w:rPr>
        <w:t>:</w:t>
      </w:r>
      <w:r w:rsidR="007736F7">
        <w:rPr>
          <w:b/>
          <w:i/>
          <w:color w:val="auto"/>
          <w:sz w:val="24"/>
          <w:szCs w:val="24"/>
        </w:rPr>
        <w:t>15</w:t>
      </w:r>
      <w:r w:rsidR="00504DFE">
        <w:rPr>
          <w:b/>
          <w:i/>
          <w:color w:val="auto"/>
          <w:sz w:val="24"/>
          <w:szCs w:val="24"/>
        </w:rPr>
        <w:t>μμ – Δεξίωση</w:t>
      </w:r>
    </w:p>
    <w:p w:rsidR="00307806" w:rsidRPr="0051674C" w:rsidRDefault="00307806" w:rsidP="00307806">
      <w:pPr>
        <w:jc w:val="both"/>
        <w:rPr>
          <w:b/>
          <w:color w:val="auto"/>
          <w:sz w:val="24"/>
          <w:szCs w:val="24"/>
        </w:rPr>
      </w:pPr>
    </w:p>
    <w:p w:rsidR="00307806" w:rsidRDefault="00307806" w:rsidP="00307806">
      <w:pPr>
        <w:jc w:val="both"/>
        <w:rPr>
          <w:b/>
          <w:color w:val="auto"/>
          <w:sz w:val="24"/>
          <w:szCs w:val="24"/>
          <w:lang w:val="en-US"/>
        </w:rPr>
      </w:pPr>
    </w:p>
    <w:p w:rsidR="00DB4827" w:rsidRDefault="00DB4827" w:rsidP="00307806">
      <w:pPr>
        <w:jc w:val="both"/>
        <w:rPr>
          <w:b/>
          <w:color w:val="auto"/>
          <w:sz w:val="24"/>
          <w:szCs w:val="24"/>
          <w:lang w:val="en-US"/>
        </w:rPr>
      </w:pPr>
    </w:p>
    <w:p w:rsidR="00DB4827" w:rsidRDefault="00DB4827" w:rsidP="00307806">
      <w:pPr>
        <w:jc w:val="both"/>
        <w:rPr>
          <w:b/>
          <w:color w:val="auto"/>
          <w:sz w:val="24"/>
          <w:szCs w:val="24"/>
          <w:lang w:val="en-US"/>
        </w:rPr>
      </w:pPr>
    </w:p>
    <w:p w:rsidR="00DB4827" w:rsidRDefault="00DB4827" w:rsidP="00307806">
      <w:pPr>
        <w:jc w:val="both"/>
        <w:rPr>
          <w:b/>
          <w:color w:val="auto"/>
          <w:sz w:val="24"/>
          <w:szCs w:val="24"/>
          <w:lang w:val="en-US"/>
        </w:rPr>
      </w:pPr>
    </w:p>
    <w:p w:rsidR="00DB4827" w:rsidRDefault="00DB4827" w:rsidP="00307806">
      <w:pPr>
        <w:jc w:val="both"/>
        <w:rPr>
          <w:b/>
          <w:color w:val="auto"/>
          <w:sz w:val="24"/>
          <w:szCs w:val="24"/>
          <w:lang w:val="en-US"/>
        </w:rPr>
      </w:pPr>
    </w:p>
    <w:sectPr w:rsidR="00DB4827" w:rsidSect="00E86623">
      <w:headerReference w:type="default" r:id="rId7"/>
      <w:footerReference w:type="default" r:id="rId8"/>
      <w:pgSz w:w="11906" w:h="16838"/>
      <w:pgMar w:top="1440" w:right="1274" w:bottom="144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5DCC" w:rsidRDefault="00CA5DCC" w:rsidP="00317911">
      <w:r>
        <w:separator/>
      </w:r>
    </w:p>
  </w:endnote>
  <w:endnote w:type="continuationSeparator" w:id="0">
    <w:p w:rsidR="00CA5DCC" w:rsidRDefault="00CA5DCC" w:rsidP="003179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7911" w:rsidRDefault="00317911">
    <w:pPr>
      <w:pStyle w:val="Footer"/>
    </w:pPr>
    <w:r>
      <w:rPr>
        <w:noProof/>
        <w:lang w:eastAsia="el-G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-171450</wp:posOffset>
          </wp:positionH>
          <wp:positionV relativeFrom="paragraph">
            <wp:posOffset>-165735</wp:posOffset>
          </wp:positionV>
          <wp:extent cx="5591175" cy="571500"/>
          <wp:effectExtent l="0" t="0" r="9525" b="0"/>
          <wp:wrapNone/>
          <wp:docPr id="8" name="Picture 8" descr="selk 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lk 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08" t="93098" r="10272" b="2309"/>
                  <a:stretch>
                    <a:fillRect/>
                  </a:stretch>
                </pic:blipFill>
                <pic:spPr bwMode="auto">
                  <a:xfrm>
                    <a:off x="0" y="0"/>
                    <a:ext cx="559117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l-G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464820</wp:posOffset>
          </wp:positionH>
          <wp:positionV relativeFrom="paragraph">
            <wp:posOffset>8721090</wp:posOffset>
          </wp:positionV>
          <wp:extent cx="6326505" cy="529590"/>
          <wp:effectExtent l="0" t="0" r="0" b="3810"/>
          <wp:wrapNone/>
          <wp:docPr id="9" name="Picture 9" descr="selk 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lk 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08" t="93098" r="10272" b="2309"/>
                  <a:stretch>
                    <a:fillRect/>
                  </a:stretch>
                </pic:blipFill>
                <pic:spPr bwMode="auto">
                  <a:xfrm>
                    <a:off x="0" y="0"/>
                    <a:ext cx="6326505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5DCC" w:rsidRDefault="00CA5DCC" w:rsidP="00317911">
      <w:r>
        <w:separator/>
      </w:r>
    </w:p>
  </w:footnote>
  <w:footnote w:type="continuationSeparator" w:id="0">
    <w:p w:rsidR="00CA5DCC" w:rsidRDefault="00CA5DCC" w:rsidP="003179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7911" w:rsidRDefault="00317911">
    <w:pPr>
      <w:pStyle w:val="Header"/>
    </w:pPr>
    <w:r>
      <w:rPr>
        <w:noProof/>
        <w:lang w:eastAsia="el-GR"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column">
            <wp:posOffset>-1076325</wp:posOffset>
          </wp:positionH>
          <wp:positionV relativeFrom="paragraph">
            <wp:posOffset>-163830</wp:posOffset>
          </wp:positionV>
          <wp:extent cx="7543800" cy="447675"/>
          <wp:effectExtent l="0" t="0" r="0" b="9525"/>
          <wp:wrapNone/>
          <wp:docPr id="7" name="Picture 7" descr="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o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447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F96E82"/>
    <w:multiLevelType w:val="hybridMultilevel"/>
    <w:tmpl w:val="B1CEA024"/>
    <w:lvl w:ilvl="0" w:tplc="C8C02C08">
      <w:numFmt w:val="bullet"/>
      <w:lvlText w:val="-"/>
      <w:lvlJc w:val="left"/>
      <w:pPr>
        <w:ind w:left="1080" w:hanging="360"/>
      </w:pPr>
      <w:rPr>
        <w:rFonts w:ascii="Arial" w:eastAsia="Batang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DED7196"/>
    <w:multiLevelType w:val="hybridMultilevel"/>
    <w:tmpl w:val="D0689EA8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42713B41"/>
    <w:multiLevelType w:val="hybridMultilevel"/>
    <w:tmpl w:val="F12827A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794B76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Batang" w:hAnsi="Symbol" w:cs="Arial" w:hint="default"/>
      </w:r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1E72401"/>
    <w:multiLevelType w:val="hybridMultilevel"/>
    <w:tmpl w:val="CBCCF1F2"/>
    <w:lvl w:ilvl="0" w:tplc="C8C02C08">
      <w:numFmt w:val="bullet"/>
      <w:lvlText w:val="-"/>
      <w:lvlJc w:val="left"/>
      <w:pPr>
        <w:ind w:left="2520" w:hanging="360"/>
      </w:pPr>
      <w:rPr>
        <w:rFonts w:ascii="Arial" w:eastAsia="Batang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684B60FB"/>
    <w:multiLevelType w:val="hybridMultilevel"/>
    <w:tmpl w:val="877E7B00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17911"/>
    <w:rsid w:val="00006382"/>
    <w:rsid w:val="00053DAF"/>
    <w:rsid w:val="000873F7"/>
    <w:rsid w:val="00087959"/>
    <w:rsid w:val="00094CCB"/>
    <w:rsid w:val="000A68DF"/>
    <w:rsid w:val="00160B3B"/>
    <w:rsid w:val="00161310"/>
    <w:rsid w:val="001A29DA"/>
    <w:rsid w:val="001E4219"/>
    <w:rsid w:val="001E552A"/>
    <w:rsid w:val="002230E5"/>
    <w:rsid w:val="002E42D6"/>
    <w:rsid w:val="00307806"/>
    <w:rsid w:val="00317911"/>
    <w:rsid w:val="00331AFC"/>
    <w:rsid w:val="00422155"/>
    <w:rsid w:val="004868D1"/>
    <w:rsid w:val="004D5F7B"/>
    <w:rsid w:val="00504DFE"/>
    <w:rsid w:val="0051152E"/>
    <w:rsid w:val="00531FDE"/>
    <w:rsid w:val="00560222"/>
    <w:rsid w:val="005642E0"/>
    <w:rsid w:val="005C7348"/>
    <w:rsid w:val="005E1135"/>
    <w:rsid w:val="00604895"/>
    <w:rsid w:val="00625800"/>
    <w:rsid w:val="006302EC"/>
    <w:rsid w:val="0065235D"/>
    <w:rsid w:val="00683FC6"/>
    <w:rsid w:val="00687DBE"/>
    <w:rsid w:val="00697389"/>
    <w:rsid w:val="006F1091"/>
    <w:rsid w:val="007736F7"/>
    <w:rsid w:val="00831D6A"/>
    <w:rsid w:val="00890EC3"/>
    <w:rsid w:val="008C5C56"/>
    <w:rsid w:val="009152A6"/>
    <w:rsid w:val="00930F47"/>
    <w:rsid w:val="0093526B"/>
    <w:rsid w:val="00996AAE"/>
    <w:rsid w:val="009B44B0"/>
    <w:rsid w:val="00A17BCE"/>
    <w:rsid w:val="00AC3FE5"/>
    <w:rsid w:val="00B41BD7"/>
    <w:rsid w:val="00B6424D"/>
    <w:rsid w:val="00B87D9B"/>
    <w:rsid w:val="00C14B16"/>
    <w:rsid w:val="00CA33E8"/>
    <w:rsid w:val="00CA5DCC"/>
    <w:rsid w:val="00CB1B62"/>
    <w:rsid w:val="00D36F68"/>
    <w:rsid w:val="00D66B15"/>
    <w:rsid w:val="00D854B2"/>
    <w:rsid w:val="00D87974"/>
    <w:rsid w:val="00DB4827"/>
    <w:rsid w:val="00E06184"/>
    <w:rsid w:val="00E17103"/>
    <w:rsid w:val="00E86623"/>
    <w:rsid w:val="00E87A93"/>
    <w:rsid w:val="00E952E7"/>
    <w:rsid w:val="00F50448"/>
    <w:rsid w:val="00F73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B7590B4-8CE6-4BA8-9079-A76DF33D1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7806"/>
    <w:pPr>
      <w:spacing w:after="0" w:line="240" w:lineRule="auto"/>
    </w:pPr>
    <w:rPr>
      <w:rFonts w:ascii="Arial" w:eastAsia="Batang" w:hAnsi="Arial" w:cs="Arial"/>
      <w:color w:val="000000"/>
      <w:sz w:val="18"/>
      <w:szCs w:val="18"/>
      <w:lang w:val="el-GR"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791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7911"/>
  </w:style>
  <w:style w:type="paragraph" w:styleId="Footer">
    <w:name w:val="footer"/>
    <w:basedOn w:val="Normal"/>
    <w:link w:val="FooterChar"/>
    <w:uiPriority w:val="99"/>
    <w:unhideWhenUsed/>
    <w:rsid w:val="0031791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7911"/>
  </w:style>
  <w:style w:type="character" w:customStyle="1" w:styleId="EmailStyle19">
    <w:name w:val="EmailStyle19"/>
    <w:semiHidden/>
    <w:rsid w:val="00307806"/>
    <w:rPr>
      <w:rFonts w:ascii="Arial" w:hAnsi="Arial" w:cs="Arial"/>
      <w:color w:val="auto"/>
      <w:sz w:val="20"/>
      <w:szCs w:val="20"/>
    </w:rPr>
  </w:style>
  <w:style w:type="paragraph" w:styleId="ListParagraph">
    <w:name w:val="List Paragraph"/>
    <w:basedOn w:val="Normal"/>
    <w:uiPriority w:val="34"/>
    <w:qFormat/>
    <w:rsid w:val="00504DF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6184"/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184"/>
    <w:rPr>
      <w:rFonts w:ascii="Segoe UI" w:eastAsia="Batang" w:hAnsi="Segoe UI" w:cs="Segoe UI"/>
      <w:color w:val="000000"/>
      <w:sz w:val="18"/>
      <w:szCs w:val="18"/>
      <w:lang w:val="el-GR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</Pages>
  <Words>124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Kyriakos Iordanou</dc:creator>
  <cp:lastModifiedBy>Kyriakos Iordanou</cp:lastModifiedBy>
  <cp:revision>29</cp:revision>
  <cp:lastPrinted>2014-05-05T06:43:00Z</cp:lastPrinted>
  <dcterms:created xsi:type="dcterms:W3CDTF">2013-05-11T14:56:00Z</dcterms:created>
  <dcterms:modified xsi:type="dcterms:W3CDTF">2015-06-06T14:20:00Z</dcterms:modified>
</cp:coreProperties>
</file>